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3E29F" w14:textId="35C9577B" w:rsidR="001E269E" w:rsidRDefault="001E269E" w:rsidP="001E269E">
      <w:pPr>
        <w:pStyle w:val="A-WriteonLines"/>
      </w:pPr>
      <w:r>
        <w:t>Name ______________________________________</w:t>
      </w:r>
      <w:r w:rsidR="009449BB">
        <w:br/>
      </w:r>
      <w:r w:rsidR="0040151E">
        <w:br/>
      </w:r>
      <w:bookmarkStart w:id="0" w:name="_GoBack"/>
      <w:bookmarkEnd w:id="0"/>
    </w:p>
    <w:p w14:paraId="28A9AB0E" w14:textId="77777777" w:rsidR="005460CF" w:rsidRDefault="005460CF" w:rsidP="006A6B02">
      <w:pPr>
        <w:pStyle w:val="A-Test-BH1"/>
        <w:spacing w:before="240" w:after="0"/>
      </w:pPr>
      <w:r>
        <w:t>Unit 3 Preassessment</w:t>
      </w:r>
      <w:r w:rsidR="0040151E">
        <w:t xml:space="preserve"> </w:t>
      </w:r>
    </w:p>
    <w:p w14:paraId="101401E5" w14:textId="77777777" w:rsidR="001E269E" w:rsidRPr="00900FF6" w:rsidRDefault="002715A6" w:rsidP="001E269E">
      <w:pPr>
        <w:pStyle w:val="A-BH-spaceaf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5F8BDA" wp14:editId="4C851485">
                <wp:simplePos x="0" y="0"/>
                <wp:positionH relativeFrom="column">
                  <wp:posOffset>-510222</wp:posOffset>
                </wp:positionH>
                <wp:positionV relativeFrom="paragraph">
                  <wp:posOffset>891222</wp:posOffset>
                </wp:positionV>
                <wp:extent cx="886460" cy="25844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8646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41EB8" w14:textId="77777777" w:rsidR="002715A6" w:rsidRDefault="002715A6" w:rsidP="002715A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14:paraId="16AB5801" w14:textId="77777777" w:rsidR="002715A6" w:rsidRDefault="002715A6" w:rsidP="002715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F8BDA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-40.15pt;margin-top:70.15pt;width:69.8pt;height:20.35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" filled="f" stroked="f" strokeweight=".5pt">
                <v:textbox>
                  <w:txbxContent>
                    <w:p w14:paraId="5AD41EB8" w14:textId="77777777" w:rsidR="002715A6" w:rsidRDefault="002715A6" w:rsidP="002715A6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14:paraId="16AB5801" w14:textId="77777777" w:rsidR="002715A6" w:rsidRDefault="002715A6" w:rsidP="002715A6"/>
                  </w:txbxContent>
                </v:textbox>
              </v:shape>
            </w:pict>
          </mc:Fallback>
        </mc:AlternateContent>
      </w:r>
      <w:r w:rsidR="005460CF">
        <w:t>Kings and Prophets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60"/>
        <w:gridCol w:w="4968"/>
      </w:tblGrid>
      <w:tr w:rsidR="001E269E" w14:paraId="751EB1D6" w14:textId="77777777" w:rsidTr="00A86578">
        <w:trPr>
          <w:trHeight w:val="417"/>
        </w:trPr>
        <w:tc>
          <w:tcPr>
            <w:tcW w:w="4860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A995E71" w14:textId="77777777" w:rsidR="001E269E" w:rsidRPr="008213CE" w:rsidRDefault="001E269E" w:rsidP="00A86578">
            <w:pPr>
              <w:pStyle w:val="A-ChartHeads"/>
            </w:pPr>
            <w:r>
              <w:t>Column 1</w:t>
            </w:r>
            <w:r w:rsidR="00A86578">
              <w:t>—</w:t>
            </w:r>
            <w:r>
              <w:t>Name</w:t>
            </w:r>
          </w:p>
        </w:tc>
        <w:tc>
          <w:tcPr>
            <w:tcW w:w="4968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8C9145B" w14:textId="77777777" w:rsidR="001E269E" w:rsidRPr="000419B4" w:rsidRDefault="001E269E" w:rsidP="00A86578">
            <w:pPr>
              <w:pStyle w:val="A-ChartHeads"/>
            </w:pPr>
            <w:r>
              <w:t>Column 2</w:t>
            </w:r>
            <w:r w:rsidR="00A86578">
              <w:t>—</w:t>
            </w:r>
            <w:r>
              <w:t>Description</w:t>
            </w:r>
          </w:p>
        </w:tc>
      </w:tr>
      <w:tr w:rsidR="001E269E" w14:paraId="55249735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994339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Rehoboam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B4AB83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King Solomon’s son, who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succeeds him as king</w:t>
            </w:r>
          </w:p>
        </w:tc>
      </w:tr>
      <w:tr w:rsidR="001E269E" w14:paraId="7B62B72D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C9A531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Jeroboam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DD339F2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former servant in King Solomon’s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court who becomes king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of the northern nation</w:t>
            </w:r>
          </w:p>
        </w:tc>
      </w:tr>
      <w:tr w:rsidR="001E269E" w14:paraId="7727967D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51A3761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Dorothy Day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CB4BCC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modern-day prophet who founded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the Catholic Worker movement</w:t>
            </w:r>
          </w:p>
        </w:tc>
      </w:tr>
      <w:tr w:rsidR="001E269E" w14:paraId="6D6BC2DC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4C54141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Blessed Oscar Romero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654097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modern-day prophet who was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murdered while serving as the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Archbishop of San Salvador</w:t>
            </w:r>
          </w:p>
        </w:tc>
      </w:tr>
      <w:tr w:rsidR="001E269E" w14:paraId="4359F70D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A1F623D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lastRenderedPageBreak/>
              <w:t>Thomas Merton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08A2CB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modern-day prophet who was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a Trappist monk and well-known writer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on spirituality and social issues</w:t>
            </w:r>
          </w:p>
        </w:tc>
      </w:tr>
      <w:tr w:rsidR="001E269E" w14:paraId="29B1581F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D677521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Queen Jezebel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055C43" w14:textId="77777777" w:rsidR="001E269E" w:rsidRPr="00540564" w:rsidRDefault="00B231C4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rFonts w:eastAsiaTheme="minorHAnsi" w:cs="Arial"/>
                <w:b/>
                <w:color w:val="000000"/>
                <w:sz w:val="24"/>
                <w:szCs w:val="24"/>
              </w:rPr>
              <w:t>The wife of King Ahab, who</w:t>
            </w:r>
            <w:r w:rsidR="001E269E" w:rsidRPr="00540564">
              <w:rPr>
                <w:rFonts w:cs="Arial"/>
                <w:b/>
                <w:sz w:val="24"/>
                <w:szCs w:val="24"/>
              </w:rPr>
              <w:t xml:space="preserve">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="003829A7" w:rsidRPr="00540564">
              <w:rPr>
                <w:b/>
                <w:sz w:val="24"/>
                <w:szCs w:val="24"/>
              </w:rPr>
              <w:t>convinces</w:t>
            </w:r>
            <w:r w:rsidR="001E269E" w:rsidRPr="00540564">
              <w:rPr>
                <w:b/>
                <w:sz w:val="24"/>
                <w:szCs w:val="24"/>
              </w:rPr>
              <w:t xml:space="preserve"> her husband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="001E269E" w:rsidRPr="00540564">
              <w:rPr>
                <w:b/>
                <w:sz w:val="24"/>
                <w:szCs w:val="24"/>
              </w:rPr>
              <w:t>to worship false gods</w:t>
            </w:r>
          </w:p>
        </w:tc>
      </w:tr>
      <w:tr w:rsidR="001E269E" w14:paraId="48CAF1FE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8E78AD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Elijah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B84F66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 who successfully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challenges the prophets of Baal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and Asherah to a contest</w:t>
            </w:r>
          </w:p>
        </w:tc>
      </w:tr>
      <w:tr w:rsidR="001E269E" w14:paraId="15C6CD1D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CB2735E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Elisha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00ABAC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>The prophet Elijah’s successor</w:t>
            </w:r>
          </w:p>
        </w:tc>
      </w:tr>
      <w:tr w:rsidR="001E269E" w14:paraId="7CCA7587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B78D08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Hosea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AA27EC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 who marries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Gomer, a prostitute</w:t>
            </w:r>
          </w:p>
        </w:tc>
      </w:tr>
      <w:tr w:rsidR="001E269E" w14:paraId="48BB23B7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E0BB25A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lastRenderedPageBreak/>
              <w:t>Amos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1C61FB5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 who demonstrates a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concern for people who are poor,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oppressed, and vulnerable</w:t>
            </w:r>
          </w:p>
        </w:tc>
      </w:tr>
      <w:tr w:rsidR="001E269E" w14:paraId="537C2740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E560FD4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Jonah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AA0484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 who is trapped in the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belly of a giant fish for three days</w:t>
            </w:r>
          </w:p>
        </w:tc>
      </w:tr>
      <w:tr w:rsidR="001E269E" w14:paraId="63663FCF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CFAA049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Isaiah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5E3E8CA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The longest of the prophetic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books, which contains the writings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of possibly three different prophets</w:t>
            </w:r>
          </w:p>
        </w:tc>
      </w:tr>
      <w:tr w:rsidR="001E269E" w14:paraId="40FFFD0F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4AACB67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Jeremiah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4A1B25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prophet, called by God while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very young, who is jailed, mocked,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and threatened with death</w:t>
            </w:r>
          </w:p>
        </w:tc>
      </w:tr>
      <w:tr w:rsidR="001E269E" w14:paraId="3CAB9B91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79BFF24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Ezekiel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97E7FC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prophet who uses unusual symbolic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 xml:space="preserve">acts, as well as accounts of vivid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visions, to convey his message</w:t>
            </w:r>
          </w:p>
        </w:tc>
      </w:tr>
      <w:tr w:rsidR="001E269E" w14:paraId="5043DB55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E7BEE9B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lastRenderedPageBreak/>
              <w:t>King Hezekiah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7D7D7D" w14:textId="77777777" w:rsidR="001E269E" w:rsidRPr="00540564" w:rsidRDefault="001E269E" w:rsidP="00A86578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good king of Judah whose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faith</w:t>
            </w:r>
            <w:r w:rsidR="00A86578" w:rsidRPr="00540564">
              <w:rPr>
                <w:b/>
                <w:sz w:val="24"/>
                <w:szCs w:val="24"/>
              </w:rPr>
              <w:t xml:space="preserve"> </w:t>
            </w:r>
            <w:r w:rsidRPr="00540564">
              <w:rPr>
                <w:b/>
                <w:sz w:val="24"/>
                <w:szCs w:val="24"/>
              </w:rPr>
              <w:t xml:space="preserve">in God helps to protect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the nation from the Assyrians</w:t>
            </w:r>
          </w:p>
        </w:tc>
      </w:tr>
      <w:tr w:rsidR="001E269E" w14:paraId="13F9345D" w14:textId="77777777" w:rsidTr="00937493">
        <w:trPr>
          <w:trHeight w:val="2304"/>
        </w:trPr>
        <w:tc>
          <w:tcPr>
            <w:tcW w:w="486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6422B30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30"/>
                <w:szCs w:val="30"/>
              </w:rPr>
            </w:pPr>
            <w:r w:rsidRPr="00540564">
              <w:rPr>
                <w:b/>
                <w:sz w:val="30"/>
                <w:szCs w:val="30"/>
              </w:rPr>
              <w:t>King Josiah</w:t>
            </w:r>
          </w:p>
        </w:tc>
        <w:tc>
          <w:tcPr>
            <w:tcW w:w="4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37FAC13" w14:textId="77777777" w:rsidR="001E269E" w:rsidRPr="00540564" w:rsidRDefault="001E269E" w:rsidP="006E24D5">
            <w:pPr>
              <w:pStyle w:val="A-ChartText-10pt"/>
              <w:jc w:val="center"/>
              <w:rPr>
                <w:b/>
                <w:sz w:val="24"/>
                <w:szCs w:val="24"/>
              </w:rPr>
            </w:pPr>
            <w:r w:rsidRPr="00540564">
              <w:rPr>
                <w:b/>
                <w:sz w:val="24"/>
                <w:szCs w:val="24"/>
              </w:rPr>
              <w:t xml:space="preserve">A good king of Judah who initiates </w:t>
            </w:r>
            <w:r w:rsidR="00A86578" w:rsidRPr="00540564">
              <w:rPr>
                <w:b/>
                <w:sz w:val="24"/>
                <w:szCs w:val="24"/>
              </w:rPr>
              <w:br/>
            </w:r>
            <w:r w:rsidRPr="00540564">
              <w:rPr>
                <w:b/>
                <w:sz w:val="24"/>
                <w:szCs w:val="24"/>
              </w:rPr>
              <w:t>a major religious reform</w:t>
            </w:r>
          </w:p>
        </w:tc>
      </w:tr>
    </w:tbl>
    <w:p w14:paraId="5A5A96FF" w14:textId="77777777" w:rsidR="006C199B" w:rsidRPr="001E269E" w:rsidRDefault="006C199B" w:rsidP="001E269E">
      <w:pPr>
        <w:pStyle w:val="text"/>
        <w:spacing w:line="276" w:lineRule="auto"/>
        <w:contextualSpacing/>
        <w:rPr>
          <w:szCs w:val="24"/>
        </w:rPr>
      </w:pPr>
    </w:p>
    <w:sectPr w:rsidR="006C199B" w:rsidRPr="001E269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97846" w14:textId="77777777" w:rsidR="00225465" w:rsidRDefault="00225465" w:rsidP="004D0079">
      <w:r>
        <w:separator/>
      </w:r>
    </w:p>
    <w:p w14:paraId="73C801B3" w14:textId="77777777" w:rsidR="00225465" w:rsidRDefault="00225465"/>
  </w:endnote>
  <w:endnote w:type="continuationSeparator" w:id="0">
    <w:p w14:paraId="2E9CFC1A" w14:textId="77777777" w:rsidR="00225465" w:rsidRDefault="00225465" w:rsidP="004D0079">
      <w:r>
        <w:continuationSeparator/>
      </w:r>
    </w:p>
    <w:p w14:paraId="57802B97" w14:textId="77777777" w:rsidR="00225465" w:rsidRDefault="00225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altName w:val="Arial"/>
    <w:panose1 w:val="020B060402020202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1E7A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3F3442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252D95F" wp14:editId="1F6A00DC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5CF6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26AB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C72F3C4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1E269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005948</w:t>
                              </w:r>
                            </w:p>
                            <w:p w14:paraId="60FE935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26AB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1E269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005948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0AFA840" wp14:editId="2DD67F2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2ED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8D90E8E" wp14:editId="5A101C1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DCC2C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D6E920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E269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005948</w:t>
                          </w:r>
                        </w:p>
                        <w:p w14:paraId="75E4A21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E269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005948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711F179" wp14:editId="4669905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522F3" w14:textId="77777777" w:rsidR="00225465" w:rsidRDefault="00225465" w:rsidP="004D0079">
      <w:r>
        <w:separator/>
      </w:r>
    </w:p>
    <w:p w14:paraId="18EABFE9" w14:textId="77777777" w:rsidR="00225465" w:rsidRDefault="00225465"/>
  </w:footnote>
  <w:footnote w:type="continuationSeparator" w:id="0">
    <w:p w14:paraId="713B24DB" w14:textId="77777777" w:rsidR="00225465" w:rsidRDefault="00225465" w:rsidP="004D0079">
      <w:r>
        <w:continuationSeparator/>
      </w:r>
    </w:p>
    <w:p w14:paraId="0501E16C" w14:textId="77777777" w:rsidR="00225465" w:rsidRDefault="00225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65758" w14:textId="77777777" w:rsidR="00FE5D24" w:rsidRDefault="00FE5D24"/>
  <w:p w14:paraId="2381A29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C5DAF" w14:textId="77777777" w:rsidR="00FE5D24" w:rsidRPr="00634278" w:rsidRDefault="006E24D5" w:rsidP="00634278">
    <w:pPr>
      <w:pStyle w:val="A-Header-articletitlepage2"/>
    </w:pPr>
    <w:r w:rsidRPr="00900FF6">
      <w:t>Unit 3 Preassessmen</w:t>
    </w:r>
    <w:r w:rsidR="00064B89">
      <w:t>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52ED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64B8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26AB1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269E"/>
    <w:rsid w:val="001E6182"/>
    <w:rsid w:val="001E64A9"/>
    <w:rsid w:val="001E79E6"/>
    <w:rsid w:val="001F322F"/>
    <w:rsid w:val="001F7384"/>
    <w:rsid w:val="0020638E"/>
    <w:rsid w:val="00225121"/>
    <w:rsid w:val="00225465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15A6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29A7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E5247"/>
    <w:rsid w:val="003F5CF4"/>
    <w:rsid w:val="0040151E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0564"/>
    <w:rsid w:val="00545244"/>
    <w:rsid w:val="005460CF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74D7F"/>
    <w:rsid w:val="006845FE"/>
    <w:rsid w:val="0069306F"/>
    <w:rsid w:val="00693D85"/>
    <w:rsid w:val="006A5B02"/>
    <w:rsid w:val="006A6B02"/>
    <w:rsid w:val="006B3F4F"/>
    <w:rsid w:val="006C04BA"/>
    <w:rsid w:val="006C199B"/>
    <w:rsid w:val="006C1F80"/>
    <w:rsid w:val="006C2B85"/>
    <w:rsid w:val="006C2FB1"/>
    <w:rsid w:val="006C6F41"/>
    <w:rsid w:val="006D6EE7"/>
    <w:rsid w:val="006E24D5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4F7D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2709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37493"/>
    <w:rsid w:val="0094359C"/>
    <w:rsid w:val="009449BB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86578"/>
    <w:rsid w:val="00A931FF"/>
    <w:rsid w:val="00AA5D5B"/>
    <w:rsid w:val="00AA7A23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31C4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B41F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1E269E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E269E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F1D5-D311-D840-8FEF-16ABE95A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4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169</cp:revision>
  <cp:lastPrinted>2018-04-06T18:09:00Z</cp:lastPrinted>
  <dcterms:created xsi:type="dcterms:W3CDTF">2011-05-03T23:25:00Z</dcterms:created>
  <dcterms:modified xsi:type="dcterms:W3CDTF">2019-10-08T12:56:00Z</dcterms:modified>
</cp:coreProperties>
</file>